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74" w:rsidRDefault="00047474" w:rsidP="00047474">
      <w:pPr>
        <w:ind w:left="-284"/>
        <w:rPr>
          <w:b/>
          <w:sz w:val="32"/>
          <w:szCs w:val="32"/>
        </w:rPr>
      </w:pPr>
      <w:r w:rsidRPr="00506924">
        <w:rPr>
          <w:b/>
          <w:sz w:val="32"/>
          <w:szCs w:val="32"/>
        </w:rPr>
        <w:t xml:space="preserve"> ROVNICE A</w:t>
      </w:r>
      <w:r>
        <w:rPr>
          <w:b/>
          <w:sz w:val="32"/>
          <w:szCs w:val="32"/>
        </w:rPr>
        <w:t> </w:t>
      </w:r>
      <w:r w:rsidRPr="00506924">
        <w:rPr>
          <w:b/>
          <w:sz w:val="32"/>
          <w:szCs w:val="32"/>
        </w:rPr>
        <w:t>NEROVNICE</w:t>
      </w:r>
      <w:r>
        <w:rPr>
          <w:b/>
          <w:sz w:val="32"/>
          <w:szCs w:val="32"/>
        </w:rPr>
        <w:t xml:space="preserve"> S ABSOLUTNOU HODNOTOU</w:t>
      </w:r>
    </w:p>
    <w:p w:rsidR="00047474" w:rsidRDefault="00047474" w:rsidP="00047474">
      <w:pPr>
        <w:ind w:left="-284"/>
        <w:rPr>
          <w:b/>
          <w:sz w:val="32"/>
          <w:szCs w:val="32"/>
        </w:rPr>
      </w:pPr>
    </w:p>
    <w:p w:rsidR="00047474" w:rsidRDefault="00047474" w:rsidP="00047474">
      <w:pPr>
        <w:pStyle w:val="Odsekzoznamu"/>
        <w:numPr>
          <w:ilvl w:val="0"/>
          <w:numId w:val="1"/>
        </w:numPr>
        <w:ind w:right="-426" w:hanging="579"/>
        <w:rPr>
          <w:sz w:val="32"/>
          <w:szCs w:val="32"/>
        </w:rPr>
      </w:pPr>
      <w:r>
        <w:rPr>
          <w:sz w:val="32"/>
          <w:szCs w:val="32"/>
        </w:rPr>
        <w:t>Zb. úloh 15/22</w:t>
      </w:r>
    </w:p>
    <w:p w:rsidR="00047474" w:rsidRDefault="00047474" w:rsidP="00047474">
      <w:pPr>
        <w:pStyle w:val="Odsekzoznamu"/>
        <w:ind w:left="153" w:right="-426"/>
        <w:rPr>
          <w:sz w:val="32"/>
          <w:szCs w:val="32"/>
        </w:rPr>
      </w:pPr>
    </w:p>
    <w:p w:rsidR="00047474" w:rsidRPr="00047474" w:rsidRDefault="00047474" w:rsidP="00047474">
      <w:pPr>
        <w:pStyle w:val="Odsekzoznamu"/>
        <w:numPr>
          <w:ilvl w:val="0"/>
          <w:numId w:val="1"/>
        </w:numPr>
        <w:ind w:right="-426" w:hanging="579"/>
        <w:rPr>
          <w:sz w:val="32"/>
          <w:szCs w:val="32"/>
        </w:rPr>
      </w:pPr>
      <w:r>
        <w:rPr>
          <w:sz w:val="32"/>
          <w:szCs w:val="32"/>
        </w:rPr>
        <w:t>Zb. úloh 15/23</w:t>
      </w:r>
    </w:p>
    <w:p w:rsidR="00794953" w:rsidRDefault="00794953"/>
    <w:sectPr w:rsidR="00794953" w:rsidSect="0004747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625"/>
    <w:multiLevelType w:val="hybridMultilevel"/>
    <w:tmpl w:val="E43EDE7A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4CC14448"/>
    <w:multiLevelType w:val="hybridMultilevel"/>
    <w:tmpl w:val="6C74396C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6EA152D5"/>
    <w:multiLevelType w:val="hybridMultilevel"/>
    <w:tmpl w:val="1146013C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7474"/>
    <w:rsid w:val="00047474"/>
    <w:rsid w:val="0079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47474"/>
    <w:pPr>
      <w:ind w:left="720"/>
      <w:contextualSpacing/>
    </w:pPr>
    <w:rPr>
      <w:rFonts w:eastAsiaTheme="minorHAns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7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2010-11-23T20:35:00Z</dcterms:created>
  <dcterms:modified xsi:type="dcterms:W3CDTF">2010-11-23T20:40:00Z</dcterms:modified>
</cp:coreProperties>
</file>